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48" w:rsidRDefault="00376A48" w:rsidP="00376A48">
      <w:pPr>
        <w:pStyle w:val="ConsPlusTitle"/>
        <w:widowControl/>
        <w:ind w:right="3685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76A48" w:rsidRPr="00EB7070" w:rsidRDefault="00376A48" w:rsidP="00376A48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0252">
        <w:rPr>
          <w:rFonts w:ascii="Times New Roman" w:eastAsia="Times New Roman" w:hAnsi="Times New Roman"/>
          <w:sz w:val="24"/>
          <w:szCs w:val="24"/>
        </w:rPr>
        <w:t>Российская Федерация</w:t>
      </w: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0252">
        <w:rPr>
          <w:rFonts w:ascii="Times New Roman" w:eastAsia="Times New Roman" w:hAnsi="Times New Roman"/>
          <w:sz w:val="24"/>
          <w:szCs w:val="24"/>
        </w:rPr>
        <w:t>Республика Хакасия</w:t>
      </w: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0252">
        <w:rPr>
          <w:rFonts w:ascii="Times New Roman" w:eastAsia="Times New Roman" w:hAnsi="Times New Roman"/>
          <w:sz w:val="24"/>
          <w:szCs w:val="24"/>
        </w:rPr>
        <w:t>Алтайский район</w:t>
      </w: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0252">
        <w:rPr>
          <w:rFonts w:ascii="Times New Roman" w:eastAsia="Times New Roman" w:hAnsi="Times New Roman"/>
          <w:sz w:val="24"/>
          <w:szCs w:val="24"/>
        </w:rPr>
        <w:t>Глава Аршановского сельсовета</w:t>
      </w: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0252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20252">
        <w:rPr>
          <w:rFonts w:ascii="Times New Roman" w:eastAsia="Times New Roman" w:hAnsi="Times New Roman"/>
          <w:sz w:val="24"/>
          <w:szCs w:val="24"/>
        </w:rPr>
        <w:t>ПОСТАНОВЛЕНИЕ</w:t>
      </w:r>
    </w:p>
    <w:p w:rsidR="00376A48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76A48" w:rsidRPr="00A20252" w:rsidRDefault="00376A48" w:rsidP="00376A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6"/>
        </w:rPr>
      </w:pPr>
      <w:r>
        <w:rPr>
          <w:rFonts w:ascii="Times New Roman" w:eastAsia="Times New Roman" w:hAnsi="Times New Roman"/>
          <w:sz w:val="24"/>
          <w:szCs w:val="26"/>
        </w:rPr>
        <w:t>01.07</w:t>
      </w:r>
      <w:r w:rsidRPr="006E469B">
        <w:rPr>
          <w:rFonts w:ascii="Times New Roman" w:eastAsia="Times New Roman" w:hAnsi="Times New Roman"/>
          <w:sz w:val="24"/>
          <w:szCs w:val="26"/>
        </w:rPr>
        <w:t xml:space="preserve">.2020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6"/>
        </w:rPr>
        <w:t xml:space="preserve">            </w:t>
      </w:r>
      <w:r w:rsidRPr="006E469B">
        <w:rPr>
          <w:rFonts w:ascii="Times New Roman" w:eastAsia="Times New Roman" w:hAnsi="Times New Roman"/>
          <w:sz w:val="24"/>
          <w:szCs w:val="26"/>
        </w:rPr>
        <w:t xml:space="preserve">                       № 75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76A48" w:rsidRPr="00A20252" w:rsidTr="005C2059">
        <w:tc>
          <w:tcPr>
            <w:tcW w:w="9639" w:type="dxa"/>
          </w:tcPr>
          <w:p w:rsidR="00376A48" w:rsidRPr="00A20252" w:rsidRDefault="00376A48" w:rsidP="005C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A20252">
              <w:rPr>
                <w:rFonts w:ascii="Times New Roman" w:eastAsia="Times New Roman" w:hAnsi="Times New Roman"/>
                <w:bCs/>
                <w:sz w:val="24"/>
                <w:szCs w:val="26"/>
              </w:rPr>
              <w:t xml:space="preserve">                                                                   </w:t>
            </w:r>
          </w:p>
          <w:p w:rsidR="00376A48" w:rsidRPr="00A20252" w:rsidRDefault="00376A48" w:rsidP="005C2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A20252">
              <w:rPr>
                <w:rFonts w:ascii="Times New Roman" w:eastAsia="Times New Roman" w:hAnsi="Times New Roman"/>
                <w:bCs/>
                <w:sz w:val="24"/>
                <w:szCs w:val="26"/>
              </w:rPr>
              <w:t>с. Аршаново</w:t>
            </w:r>
            <w:r w:rsidRPr="00A20252">
              <w:rPr>
                <w:rFonts w:ascii="Times New Roman" w:eastAsia="Times New Roman" w:hAnsi="Times New Roman"/>
                <w:b/>
                <w:bCs/>
                <w:sz w:val="24"/>
                <w:szCs w:val="26"/>
              </w:rPr>
              <w:br/>
            </w:r>
          </w:p>
        </w:tc>
      </w:tr>
    </w:tbl>
    <w:p w:rsidR="00376A48" w:rsidRPr="00A20252" w:rsidRDefault="00376A48" w:rsidP="00376A48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4"/>
          <w:szCs w:val="26"/>
        </w:rPr>
      </w:pPr>
      <w:r w:rsidRPr="00A20252">
        <w:rPr>
          <w:rFonts w:ascii="Times New Roman" w:eastAsia="Times New Roman" w:hAnsi="Times New Roman"/>
          <w:color w:val="000000"/>
          <w:sz w:val="24"/>
          <w:szCs w:val="26"/>
        </w:rPr>
        <w:t>Об утверждении Порядка составления, утверждения и ведения бюджетных смет казенных учреждений, финансируемых из бюджета муниципального образования Аршановский сельсовет</w:t>
      </w:r>
    </w:p>
    <w:p w:rsidR="00376A48" w:rsidRPr="00A20252" w:rsidRDefault="00376A48" w:rsidP="0037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7"/>
          <w:sz w:val="24"/>
          <w:szCs w:val="26"/>
        </w:rPr>
      </w:pPr>
    </w:p>
    <w:p w:rsidR="00376A48" w:rsidRPr="00A20252" w:rsidRDefault="00376A48" w:rsidP="0037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4"/>
          <w:szCs w:val="26"/>
        </w:rPr>
      </w:pPr>
      <w:r w:rsidRPr="00A20252">
        <w:rPr>
          <w:rFonts w:ascii="Times New Roman" w:eastAsia="Times New Roman" w:hAnsi="Times New Roman"/>
          <w:color w:val="000000"/>
          <w:spacing w:val="7"/>
          <w:sz w:val="24"/>
          <w:szCs w:val="26"/>
        </w:rPr>
        <w:t xml:space="preserve">В соответствии со статьей 221 Бюджетного кодекса Российской Федерации, приказом Министерства финансов Российской Федерации от 20.11.2007 № 112 и (в редакции от 30.07.2010 № 84 </w:t>
      </w:r>
      <w:proofErr w:type="spellStart"/>
      <w:r w:rsidRPr="00A20252">
        <w:rPr>
          <w:rFonts w:ascii="Times New Roman" w:eastAsia="Times New Roman" w:hAnsi="Times New Roman"/>
          <w:color w:val="000000"/>
          <w:spacing w:val="7"/>
          <w:sz w:val="24"/>
          <w:szCs w:val="26"/>
        </w:rPr>
        <w:t>н</w:t>
      </w:r>
      <w:proofErr w:type="spellEnd"/>
      <w:r w:rsidRPr="00A20252">
        <w:rPr>
          <w:rFonts w:ascii="Times New Roman" w:eastAsia="Times New Roman" w:hAnsi="Times New Roman"/>
          <w:color w:val="000000"/>
          <w:spacing w:val="7"/>
          <w:sz w:val="24"/>
          <w:szCs w:val="26"/>
        </w:rPr>
        <w:t xml:space="preserve">) «Об общих требованиях к порядку составления, утверждения и ведения бюджетных смет бюджетных учреждений» </w:t>
      </w:r>
    </w:p>
    <w:p w:rsidR="00376A48" w:rsidRPr="00A20252" w:rsidRDefault="00376A48" w:rsidP="00376A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6"/>
        </w:rPr>
      </w:pPr>
      <w:r w:rsidRPr="00A20252">
        <w:rPr>
          <w:rFonts w:ascii="Times New Roman" w:eastAsia="Times New Roman" w:hAnsi="Times New Roman"/>
          <w:color w:val="000000"/>
          <w:sz w:val="24"/>
          <w:szCs w:val="26"/>
        </w:rPr>
        <w:t>ПОСТАНОВЛЯЮ:</w:t>
      </w:r>
    </w:p>
    <w:p w:rsidR="00376A48" w:rsidRPr="00A20252" w:rsidRDefault="00376A48" w:rsidP="00376A48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4"/>
          <w:szCs w:val="26"/>
        </w:rPr>
      </w:pPr>
    </w:p>
    <w:p w:rsidR="00376A48" w:rsidRPr="00A20252" w:rsidRDefault="00376A48" w:rsidP="00376A4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A20252">
        <w:rPr>
          <w:rFonts w:ascii="Times New Roman" w:hAnsi="Times New Roman"/>
          <w:color w:val="000000"/>
          <w:sz w:val="24"/>
          <w:szCs w:val="26"/>
        </w:rPr>
        <w:t>Утвердить Порядок составления, утверждения и ведения бюджетных смет казенных учреждений согласно приложению.</w:t>
      </w:r>
    </w:p>
    <w:p w:rsidR="00376A48" w:rsidRPr="00A20252" w:rsidRDefault="00376A48" w:rsidP="00376A4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6"/>
        </w:rPr>
      </w:pPr>
      <w:r w:rsidRPr="00A20252">
        <w:rPr>
          <w:rFonts w:ascii="Times New Roman" w:hAnsi="Times New Roman"/>
          <w:color w:val="000000"/>
          <w:sz w:val="24"/>
          <w:szCs w:val="26"/>
        </w:rPr>
        <w:t>Порядок составления, утверждения и ведения бюджетных смет казенных учреждений устанавливается главным распорядителем средств бюджета муниципального образования Аршановский сельсовет, в ведении которого находятся казенные учреждения, в соответствии с Порядком составления, утверждения и ведения бюджетных смет казенных учреждений, утвержденным настоящим постановлением.</w:t>
      </w:r>
    </w:p>
    <w:p w:rsidR="00376A48" w:rsidRPr="00A20252" w:rsidRDefault="00376A48" w:rsidP="00376A4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6"/>
        </w:rPr>
      </w:pPr>
      <w:proofErr w:type="gramStart"/>
      <w:r w:rsidRPr="00A20252">
        <w:rPr>
          <w:rFonts w:ascii="Times New Roman" w:hAnsi="Times New Roman"/>
          <w:color w:val="000000"/>
          <w:sz w:val="24"/>
          <w:szCs w:val="26"/>
        </w:rPr>
        <w:t>Контроль за</w:t>
      </w:r>
      <w:proofErr w:type="gramEnd"/>
      <w:r w:rsidRPr="00A20252">
        <w:rPr>
          <w:rFonts w:ascii="Times New Roman" w:hAnsi="Times New Roman"/>
          <w:color w:val="000000"/>
          <w:sz w:val="24"/>
          <w:szCs w:val="26"/>
        </w:rPr>
        <w:t xml:space="preserve"> исполнением настоящего постановления возложить на главного бухгалтера Администрации Аршановского сельсовета Аршановский сельсовет </w:t>
      </w:r>
      <w:proofErr w:type="spellStart"/>
      <w:r w:rsidRPr="00A20252">
        <w:rPr>
          <w:rFonts w:ascii="Times New Roman" w:hAnsi="Times New Roman"/>
          <w:color w:val="000000"/>
          <w:sz w:val="24"/>
          <w:szCs w:val="26"/>
        </w:rPr>
        <w:t>Мокину</w:t>
      </w:r>
      <w:proofErr w:type="spellEnd"/>
      <w:r w:rsidRPr="00A20252">
        <w:rPr>
          <w:rFonts w:ascii="Times New Roman" w:hAnsi="Times New Roman"/>
          <w:color w:val="000000"/>
          <w:sz w:val="24"/>
          <w:szCs w:val="26"/>
        </w:rPr>
        <w:t xml:space="preserve"> И.Г.</w:t>
      </w:r>
    </w:p>
    <w:p w:rsidR="00376A48" w:rsidRPr="00A20252" w:rsidRDefault="00376A48" w:rsidP="00376A4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6"/>
        </w:rPr>
      </w:pPr>
      <w:proofErr w:type="gramStart"/>
      <w:r w:rsidRPr="00A20252">
        <w:rPr>
          <w:rFonts w:ascii="Times New Roman" w:hAnsi="Times New Roman"/>
          <w:color w:val="000000"/>
          <w:sz w:val="24"/>
          <w:szCs w:val="26"/>
        </w:rPr>
        <w:t xml:space="preserve">Настоящее постановление вступает в силу с 1 </w:t>
      </w:r>
      <w:r>
        <w:rPr>
          <w:rFonts w:ascii="Times New Roman" w:hAnsi="Times New Roman"/>
          <w:color w:val="000000"/>
          <w:sz w:val="24"/>
          <w:szCs w:val="26"/>
        </w:rPr>
        <w:t>июл</w:t>
      </w:r>
      <w:r w:rsidRPr="00A20252">
        <w:rPr>
          <w:rFonts w:ascii="Times New Roman" w:hAnsi="Times New Roman"/>
          <w:color w:val="000000"/>
          <w:sz w:val="24"/>
          <w:szCs w:val="26"/>
        </w:rPr>
        <w:t>я 2020 года применяется к муниципальным бюджетам учреждениям, в отношении которых в соответствии с положениями частей 15 и 16 статьи 33 Федерального закона от 8 мая 2010 г. № 83-ФЗ «О внесении изменений в отдельные законодательные акты Российской Федерации  в связи с совершенствованием правового положения (государственных) муниципальных учреждений» органом местного самоуправления не принято решение</w:t>
      </w:r>
      <w:proofErr w:type="gramEnd"/>
      <w:r w:rsidRPr="00A20252">
        <w:rPr>
          <w:rFonts w:ascii="Times New Roman" w:hAnsi="Times New Roman"/>
          <w:color w:val="000000"/>
          <w:sz w:val="24"/>
          <w:szCs w:val="26"/>
        </w:rPr>
        <w:t xml:space="preserve"> о предоставлении им субсидий из бюджета муниципального образования Аршановский сельсовет в соответствии с пунктом 1 статьи 78.1 Бюджетного кодекса Российской Федерации.</w:t>
      </w:r>
    </w:p>
    <w:tbl>
      <w:tblPr>
        <w:tblW w:w="14459" w:type="dxa"/>
        <w:tblInd w:w="108" w:type="dxa"/>
        <w:tblLook w:val="04A0"/>
      </w:tblPr>
      <w:tblGrid>
        <w:gridCol w:w="9356"/>
        <w:gridCol w:w="5103"/>
      </w:tblGrid>
      <w:tr w:rsidR="00376A48" w:rsidRPr="00A20252" w:rsidTr="005C2059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376A48" w:rsidRDefault="00376A48" w:rsidP="005C205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  <w:p w:rsidR="00376A48" w:rsidRDefault="00376A48" w:rsidP="005C205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  <w:p w:rsidR="00376A48" w:rsidRDefault="00376A48" w:rsidP="005C205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6"/>
              </w:rPr>
            </w:pPr>
          </w:p>
          <w:p w:rsidR="00376A48" w:rsidRPr="00A20252" w:rsidRDefault="00376A48" w:rsidP="005C2059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A20252">
              <w:rPr>
                <w:rFonts w:ascii="Times New Roman" w:hAnsi="Times New Roman"/>
                <w:sz w:val="24"/>
                <w:szCs w:val="26"/>
              </w:rPr>
              <w:t xml:space="preserve">Глава Аршановского сельсовета                                                         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                 </w:t>
            </w:r>
            <w:r w:rsidRPr="00A20252">
              <w:rPr>
                <w:rFonts w:ascii="Times New Roman" w:hAnsi="Times New Roman"/>
                <w:sz w:val="24"/>
                <w:szCs w:val="26"/>
              </w:rPr>
              <w:t>Н.А.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A20252">
              <w:rPr>
                <w:rFonts w:ascii="Times New Roman" w:hAnsi="Times New Roman"/>
                <w:sz w:val="24"/>
                <w:szCs w:val="26"/>
              </w:rPr>
              <w:t>Танбаев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376A48" w:rsidRPr="00A20252" w:rsidRDefault="00376A48" w:rsidP="005C2059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sz w:val="24"/>
                <w:lang w:eastAsia="en-US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8"/>
      </w:tblGrid>
      <w:tr w:rsidR="00376A48" w:rsidTr="005C2059">
        <w:trPr>
          <w:trHeight w:val="893"/>
        </w:trPr>
        <w:tc>
          <w:tcPr>
            <w:tcW w:w="1928" w:type="dxa"/>
          </w:tcPr>
          <w:p w:rsidR="00376A48" w:rsidRPr="00883F75" w:rsidRDefault="00376A48" w:rsidP="005C20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к постановлению от 01.07.2020 №75 </w:t>
            </w:r>
          </w:p>
        </w:tc>
      </w:tr>
    </w:tbl>
    <w:p w:rsidR="00376A48" w:rsidRDefault="00376A48" w:rsidP="00376A48"/>
    <w:p w:rsidR="00376A48" w:rsidRDefault="00376A48" w:rsidP="00376A48"/>
    <w:p w:rsidR="00376A48" w:rsidRDefault="00376A48" w:rsidP="00376A48"/>
    <w:p w:rsidR="00376A48" w:rsidRDefault="00376A48" w:rsidP="00376A48"/>
    <w:p w:rsidR="00376A48" w:rsidRDefault="00376A48" w:rsidP="00376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ПОРЯДОК </w:t>
      </w:r>
    </w:p>
    <w:p w:rsidR="00376A48" w:rsidRDefault="00376A48" w:rsidP="00376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СОСТАВЛЕНИЯ, УТВЕРЖДЕНИЯ И ВЕДЕНИЯ </w:t>
      </w:r>
    </w:p>
    <w:p w:rsidR="00376A48" w:rsidRDefault="00376A48" w:rsidP="00376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БЮДЖЕТНОЙ СМЕТЫ КАЗЕННОГО УЧРЕЖДЕНИЯ</w:t>
      </w:r>
    </w:p>
    <w:p w:rsidR="00376A48" w:rsidRDefault="00376A48" w:rsidP="00376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76A48" w:rsidRDefault="00376A48" w:rsidP="00376A48">
      <w:pPr>
        <w:pStyle w:val="a7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Общие положения</w:t>
      </w:r>
    </w:p>
    <w:p w:rsidR="00376A48" w:rsidRDefault="00376A48" w:rsidP="00376A48">
      <w:pPr>
        <w:pStyle w:val="a7"/>
        <w:tabs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Настоящий Порядок устанавливает требования к составлению, утверждению и ведению бюджетной сметы (далее сметы) муниципального казенного учреждения, его структурного подразделения без прав юридического лица, осуществляющие полномочия по ведению бюджетного учета, а также с учетом положений статьи 161 Бюджетного кодекса Российской Федерации, органов местного самоуправления (муниципальных органов).</w:t>
      </w:r>
    </w:p>
    <w:p w:rsidR="00376A48" w:rsidRDefault="00376A48" w:rsidP="00376A48">
      <w:pPr>
        <w:pStyle w:val="a7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распорядитель средств бюджета утверждает порядок составления, утверждения и ведения смет подведомственных учреждений в соответствии с настоящим Порядком.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376A48" w:rsidRDefault="00376A48" w:rsidP="00376A48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Данных по результатам проверки правильности составления и ведения смет.</w:t>
      </w:r>
    </w:p>
    <w:p w:rsidR="00376A48" w:rsidRDefault="00376A48" w:rsidP="00376A48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Результатов выполнения учреждением сметы за отчетный и (или) текущий финансовый год.</w:t>
      </w:r>
    </w:p>
    <w:p w:rsidR="00376A48" w:rsidRDefault="00376A48" w:rsidP="00376A48">
      <w:pPr>
        <w:pStyle w:val="a7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составления, утверждения и ведения смет учреждений принимается в форме единого документа.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</w:rPr>
        <w:t>Порядок составления смет</w:t>
      </w:r>
    </w:p>
    <w:p w:rsidR="00376A48" w:rsidRDefault="00376A48" w:rsidP="00376A48">
      <w:pPr>
        <w:widowControl w:val="0"/>
        <w:tabs>
          <w:tab w:val="left" w:pos="3450"/>
        </w:tabs>
      </w:pPr>
      <w:r>
        <w:tab/>
      </w:r>
    </w:p>
    <w:p w:rsidR="00376A48" w:rsidRDefault="00376A48" w:rsidP="00376A48">
      <w:pPr>
        <w:pStyle w:val="a7"/>
        <w:widowControl w:val="0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Составлением сметы в целя настоящего </w:t>
      </w:r>
      <w:proofErr w:type="gramStart"/>
      <w:r>
        <w:rPr>
          <w:rFonts w:ascii="Times New Roman" w:hAnsi="Times New Roman" w:cs="Times New Roman"/>
          <w:sz w:val="24"/>
        </w:rPr>
        <w:t>Порядка</w:t>
      </w:r>
      <w:proofErr w:type="gramEnd"/>
      <w:r>
        <w:rPr>
          <w:rFonts w:ascii="Times New Roman" w:hAnsi="Times New Roman" w:cs="Times New Roman"/>
          <w:sz w:val="24"/>
        </w:rPr>
        <w:t xml:space="preserve"> является установление объема  </w:t>
      </w:r>
      <w:r>
        <w:rPr>
          <w:rFonts w:ascii="Times New Roman" w:hAnsi="Times New Roman" w:cs="Times New Roman"/>
          <w:sz w:val="24"/>
        </w:rPr>
        <w:lastRenderedPageBreak/>
        <w:t>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 (далее – лимиты бюджетных обязательств).</w:t>
      </w:r>
    </w:p>
    <w:p w:rsidR="00376A48" w:rsidRDefault="00376A48" w:rsidP="00376A48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Показатели сметы формируется в разрезе </w:t>
      </w:r>
      <w:proofErr w:type="gramStart"/>
      <w:r>
        <w:rPr>
          <w:rFonts w:ascii="Times New Roman" w:hAnsi="Times New Roman" w:cs="Times New Roman"/>
          <w:sz w:val="24"/>
        </w:rPr>
        <w:t>кодов классификации расходов бюджетов бюджетной классификации Российской Федерации</w:t>
      </w:r>
      <w:proofErr w:type="gramEnd"/>
      <w:r>
        <w:rPr>
          <w:rFonts w:ascii="Times New Roman" w:hAnsi="Times New Roman" w:cs="Times New Roman"/>
          <w:sz w:val="24"/>
        </w:rPr>
        <w:t xml:space="preserve"> с детализацией до кодов статей (подстатей) классификации операций сектора государственного управления.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Главными</w:t>
      </w:r>
      <w:proofErr w:type="gramEnd"/>
      <w:r>
        <w:rPr>
          <w:rFonts w:ascii="Times New Roman" w:hAnsi="Times New Roman" w:cs="Times New Roman"/>
          <w:sz w:val="24"/>
        </w:rPr>
        <w:t xml:space="preserve"> распорядитель, распорядитель средств бюджета, учреждение вправе дополнительно детализировать показатели сметы по кодам аналитических показателей.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распорядитель (распорядитель) средств бюджета вправе формировать свод смет учреждений, содержащий обобщенные показатели смет учреждений, находящихся в его ведении.</w:t>
      </w:r>
    </w:p>
    <w:p w:rsidR="00376A48" w:rsidRPr="00EC2DAC" w:rsidRDefault="00376A48" w:rsidP="00376A48">
      <w:pPr>
        <w:pStyle w:val="a7"/>
        <w:numPr>
          <w:ilvl w:val="0"/>
          <w:numId w:val="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EC2DAC">
        <w:rPr>
          <w:rFonts w:ascii="Times New Roman" w:hAnsi="Times New Roman" w:cs="Times New Roman"/>
          <w:sz w:val="24"/>
        </w:rPr>
        <w:t>Смета (свод смет учреждений) составляется учреждением в соответствии с приложением № 1 к настоящему Порядку.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Главный распорядитель средств бюджета при установлении порядка составления, утверждения и ведения сметы вправе дополнить форму сметы дополнительными реквизитами, разделами, а также определить правила</w:t>
      </w:r>
    </w:p>
    <w:p w:rsidR="00376A48" w:rsidRDefault="00376A48" w:rsidP="00376A48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 составляется учреждением на основании разработанных и установленных (согласованных) главным распорядителем (распорядителем) средств бюджета на соответствующий финансовый год расчетных показателей, характеризующих деятельность учреждения и доведенных объемов лимитов бюджетных обязательств.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К представленной на утверждение  смете прилагаются обоснование (расчеты) плановых сметных показателей, использованных при формировании сметы, являющих неотъемлемой частью сметы.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целях формирования сметы учреждения на очередной финансовый год на этапе составления проекта бюджета на очередной финансовый год (на очередной финансовый год и плановый период) учреждение составляет проект сметы на очередной финансовый год в соответствии с приложением № 2 к настоящему Порядку.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 установленным главным распорядителем средств бюджета.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если решение о бюджете утверждается на очередной финансовый год и плановый период, главный распорядитель средств бюджета при установлении порядка </w:t>
      </w:r>
      <w:r>
        <w:rPr>
          <w:rFonts w:ascii="Times New Roman" w:hAnsi="Times New Roman" w:cs="Times New Roman"/>
          <w:sz w:val="24"/>
        </w:rPr>
        <w:lastRenderedPageBreak/>
        <w:t>составления, утверждения и ведения сметы вправе предусмотреть формирование проектов смет на очередной финансовый год и годы планового периода.</w:t>
      </w:r>
    </w:p>
    <w:p w:rsidR="00376A48" w:rsidRDefault="00376A48" w:rsidP="00376A48">
      <w:pPr>
        <w:pStyle w:val="a7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376A48" w:rsidRPr="00A959B9" w:rsidRDefault="00376A48" w:rsidP="00376A48">
      <w:pPr>
        <w:pStyle w:val="a7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утверждения смет учреждений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 учреждений, являющего главным распорядителем средств бюджета, утверждается руководителем главного распорядителя средств бюджета.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 учреждения, не являющегося главным распорядителем средств бюджета, утверждается руководителем главного распорядителя средств бюджета, если иной порядок не предусмотрен главным распорядителем средств бюджета.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главного распорядителя (распорядителя) средств бюджета вправе в установленном им порядке предоставить руководителю учреждения право утверждать смету учреждения. Руководитель главного распорядителя (распорядителя) средств бюджета вправе утверждать свод смет учреждений, представленный (сформированный) распорядителем бюджетных средств.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Смета структурного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созданное подразделение.</w:t>
      </w:r>
    </w:p>
    <w:p w:rsidR="00376A48" w:rsidRDefault="00376A48" w:rsidP="00376A48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предоставленный (сформированный) распорядителем бюджетных средств.</w:t>
      </w:r>
    </w:p>
    <w:p w:rsidR="00376A48" w:rsidRDefault="00376A48" w:rsidP="00376A48">
      <w:pPr>
        <w:pStyle w:val="a7"/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(учреждений) в случае </w:t>
      </w:r>
      <w:r>
        <w:rPr>
          <w:rFonts w:ascii="Times New Roman" w:hAnsi="Times New Roman" w:cs="Times New Roman"/>
          <w:sz w:val="24"/>
        </w:rPr>
        <w:lastRenderedPageBreak/>
        <w:t>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376A48" w:rsidRDefault="00376A48" w:rsidP="00376A48">
      <w:pPr>
        <w:pStyle w:val="a7"/>
        <w:tabs>
          <w:tab w:val="left" w:pos="993"/>
        </w:tabs>
        <w:spacing w:after="0" w:line="360" w:lineRule="auto"/>
        <w:ind w:left="10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376A48" w:rsidRDefault="00376A48" w:rsidP="00376A48">
      <w:pPr>
        <w:pStyle w:val="a7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ведения сметы учреждения</w:t>
      </w: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обязательств.</w:t>
      </w: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 показателей сметы составляются учреждением в соответствии с приложением № 3 к настоящему порядку.</w:t>
      </w: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Внесение изменений в смету осуществляется путем утверждения изменений показателей – сумм увеличения, отражающихся со знаком «плюс» и (или) уменьшения объемов сметных назначений, отражающихся со знаком «минус»:</w:t>
      </w:r>
    </w:p>
    <w:p w:rsidR="00376A48" w:rsidRDefault="00376A48" w:rsidP="00376A48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обязательств.</w:t>
      </w:r>
    </w:p>
    <w:p w:rsidR="00376A48" w:rsidRDefault="00376A48" w:rsidP="00376A48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</w:t>
      </w:r>
      <w:proofErr w:type="gramStart"/>
      <w:r>
        <w:rPr>
          <w:rFonts w:ascii="Times New Roman" w:hAnsi="Times New Roman" w:cs="Times New Roman"/>
          <w:sz w:val="24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4"/>
        </w:rPr>
        <w:t xml:space="preserve"> и лимитов бюджетных обязательств.</w:t>
      </w:r>
    </w:p>
    <w:p w:rsidR="00376A48" w:rsidRDefault="00376A48" w:rsidP="00376A48">
      <w:pPr>
        <w:pStyle w:val="a7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Изменяющих распределение сметных назначений по дополнительным кодам аналитических показателей, установленным в соответствии с пунктом 4 настоящего Полрядка, не требующих изменения </w:t>
      </w:r>
      <w:proofErr w:type="gramStart"/>
      <w:r>
        <w:rPr>
          <w:rFonts w:ascii="Times New Roman" w:hAnsi="Times New Roman" w:cs="Times New Roman"/>
          <w:sz w:val="24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4"/>
        </w:rPr>
        <w:t xml:space="preserve"> и утвержденного объема лимитов бюджетных обязательств.</w:t>
      </w:r>
    </w:p>
    <w:p w:rsidR="00376A48" w:rsidRDefault="00376A48" w:rsidP="00376A48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Внесение изменений в смету, требующее изменения </w:t>
      </w:r>
      <w:proofErr w:type="gramStart"/>
      <w:r>
        <w:rPr>
          <w:rFonts w:ascii="Times New Roman" w:hAnsi="Times New Roman" w:cs="Times New Roman"/>
          <w:sz w:val="24"/>
        </w:rPr>
        <w:t>показателей бюджетной росписи главного распорядителя средств бюджета</w:t>
      </w:r>
      <w:proofErr w:type="gramEnd"/>
      <w:r>
        <w:rPr>
          <w:rFonts w:ascii="Times New Roman" w:hAnsi="Times New Roman" w:cs="Times New Roman"/>
          <w:sz w:val="24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376A48" w:rsidRDefault="00376A48" w:rsidP="00376A48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Утверждение изменений в смету осуществляется руководителем главного распорядителя средств бюджета, утвердившего смету учреждения </w:t>
      </w:r>
      <w:proofErr w:type="gramStart"/>
      <w:r>
        <w:rPr>
          <w:rFonts w:ascii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</w:rPr>
        <w:t>руководителя  средств бюджета, учреждения – в случае предоставления им права утверждать смету в соответствии с пунктом 3 подпунктом 1 настоящего Порядка) на основании предложений руководителя учреждения в порядке, установленном главным распорядителем средств бюджета в соответствии с пунктом 1 подпункта 2 настоящего Порядка.</w:t>
      </w:r>
    </w:p>
    <w:p w:rsidR="00376A48" w:rsidRDefault="00376A48" w:rsidP="00376A48">
      <w:pPr>
        <w:pStyle w:val="a7"/>
        <w:numPr>
          <w:ilvl w:val="0"/>
          <w:numId w:val="8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1 подпункта 2 настоящего Порядка.</w:t>
      </w: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  <w:sectPr w:rsidR="00376A48" w:rsidSect="004C2F05">
          <w:pgSz w:w="11906" w:h="16838" w:code="9"/>
          <w:pgMar w:top="567" w:right="851" w:bottom="1134" w:left="1701" w:header="0" w:footer="709" w:gutter="0"/>
          <w:cols w:space="708"/>
          <w:titlePg/>
          <w:docGrid w:linePitch="360"/>
        </w:sectPr>
      </w:pPr>
    </w:p>
    <w:tbl>
      <w:tblPr>
        <w:tblStyle w:val="a6"/>
        <w:tblpPr w:leftFromText="180" w:rightFromText="180" w:vertAnchor="page" w:horzAnchor="page" w:tblpX="11773" w:tblpY="871"/>
        <w:tblW w:w="0" w:type="auto"/>
        <w:tblLook w:val="04A0"/>
      </w:tblPr>
      <w:tblGrid>
        <w:gridCol w:w="3535"/>
      </w:tblGrid>
      <w:tr w:rsidR="00376A48" w:rsidTr="005C2059">
        <w:trPr>
          <w:trHeight w:val="108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Cs w:val="20"/>
              </w:rPr>
              <w:lastRenderedPageBreak/>
              <w:t xml:space="preserve">Приложение № 1 к Порядку составления, утверждения и ведения бюджетных смет бюджетных учреждений, от </w:t>
            </w:r>
            <w:r>
              <w:rPr>
                <w:rFonts w:ascii="Times New Roman" w:hAnsi="Times New Roman" w:cs="Times New Roman"/>
                <w:szCs w:val="20"/>
              </w:rPr>
              <w:t>01.07.</w:t>
            </w:r>
            <w:r w:rsidRPr="00401DA9">
              <w:rPr>
                <w:rFonts w:ascii="Times New Roman" w:hAnsi="Times New Roman" w:cs="Times New Roman"/>
                <w:szCs w:val="20"/>
              </w:rPr>
              <w:t>2020 года №</w:t>
            </w:r>
            <w:r>
              <w:rPr>
                <w:rFonts w:ascii="Times New Roman" w:hAnsi="Times New Roman" w:cs="Times New Roman"/>
                <w:szCs w:val="20"/>
              </w:rPr>
              <w:t xml:space="preserve"> 75</w:t>
            </w: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horzAnchor="page" w:tblpX="11608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376A48" w:rsidRPr="00401DA9" w:rsidTr="005C2059">
        <w:trPr>
          <w:trHeight w:val="43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76A48" w:rsidRPr="00401DA9" w:rsidTr="005C2059">
        <w:trPr>
          <w:trHeight w:val="12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76A48" w:rsidRPr="00401DA9" w:rsidTr="005C2059">
        <w:trPr>
          <w:trHeight w:val="43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наименование должностного лица, утверждающего бюджетную смету;</w:t>
            </w:r>
          </w:p>
        </w:tc>
      </w:tr>
      <w:tr w:rsidR="00376A48" w:rsidRPr="00401DA9" w:rsidTr="005C2059">
        <w:trPr>
          <w:trHeight w:val="25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376A48" w:rsidRPr="00401DA9" w:rsidTr="005C2059">
        <w:trPr>
          <w:trHeight w:val="195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   ___________________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подпись)        (расшифровка подписи)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«____»  ___________  20___г.</w:t>
            </w: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page" w:horzAnchor="page" w:tblpX="12028" w:tblpY="5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851"/>
      </w:tblGrid>
      <w:tr w:rsidR="00376A48" w:rsidRPr="00066B51" w:rsidTr="005C2059">
        <w:trPr>
          <w:trHeight w:val="131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КОДЫ</w:t>
            </w:r>
          </w:p>
        </w:tc>
      </w:tr>
      <w:tr w:rsidR="00376A48" w:rsidRPr="00066B51" w:rsidTr="005C2059">
        <w:trPr>
          <w:trHeight w:val="206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Форма по ОКУД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0501012</w:t>
            </w:r>
          </w:p>
        </w:tc>
      </w:tr>
      <w:tr w:rsidR="00376A48" w:rsidRPr="00066B51" w:rsidTr="005C2059">
        <w:trPr>
          <w:trHeight w:val="12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98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258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Перечню (Реестру)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3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Перечню (Реестру)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9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25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ОКАТО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4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383</w:t>
            </w:r>
          </w:p>
        </w:tc>
      </w:tr>
      <w:tr w:rsidR="00376A48" w:rsidRPr="00066B51" w:rsidTr="005C2059">
        <w:trPr>
          <w:trHeight w:val="20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Pr="00066B51" w:rsidRDefault="00376A48" w:rsidP="00376A48"/>
    <w:p w:rsidR="00376A48" w:rsidRPr="00066B51" w:rsidRDefault="00376A48" w:rsidP="00376A48"/>
    <w:p w:rsidR="00376A48" w:rsidRDefault="00376A48" w:rsidP="00376A48"/>
    <w:p w:rsidR="00376A48" w:rsidRDefault="00376A48" w:rsidP="00376A48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БЮДЖЕТНАЯ СМЕТА НА 20___ ГОД</w:t>
      </w:r>
    </w:p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от «____»______________20____ г.</w:t>
      </w:r>
    </w:p>
    <w:tbl>
      <w:tblPr>
        <w:tblStyle w:val="a6"/>
        <w:tblpPr w:leftFromText="180" w:rightFromText="180" w:vertAnchor="page" w:horzAnchor="margin" w:tblpY="6466"/>
        <w:tblW w:w="0" w:type="auto"/>
        <w:tblLook w:val="04A0"/>
      </w:tblPr>
      <w:tblGrid>
        <w:gridCol w:w="5403"/>
        <w:gridCol w:w="5620"/>
      </w:tblGrid>
      <w:tr w:rsidR="00376A48" w:rsidTr="005C2059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Получатель бюджетных средств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Распорядитель бюджетных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распорядитель бюджетных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trHeight w:val="406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6"/>
        <w:tblW w:w="0" w:type="auto"/>
        <w:tblLook w:val="04A0"/>
      </w:tblPr>
      <w:tblGrid>
        <w:gridCol w:w="1716"/>
        <w:gridCol w:w="1473"/>
        <w:gridCol w:w="1470"/>
        <w:gridCol w:w="1501"/>
        <w:gridCol w:w="1475"/>
        <w:gridCol w:w="1483"/>
        <w:gridCol w:w="1473"/>
        <w:gridCol w:w="1828"/>
        <w:gridCol w:w="1466"/>
        <w:gridCol w:w="1468"/>
      </w:tblGrid>
      <w:tr w:rsidR="00376A48" w:rsidTr="005C2059">
        <w:tc>
          <w:tcPr>
            <w:tcW w:w="1716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1473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9230" w:type="dxa"/>
            <w:gridSpan w:val="6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2934" w:type="dxa"/>
            <w:gridSpan w:val="2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376A48" w:rsidTr="005C2059">
        <w:tc>
          <w:tcPr>
            <w:tcW w:w="1716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раздела</w:t>
            </w:r>
          </w:p>
        </w:tc>
        <w:tc>
          <w:tcPr>
            <w:tcW w:w="1501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подраздела</w:t>
            </w:r>
          </w:p>
        </w:tc>
        <w:tc>
          <w:tcPr>
            <w:tcW w:w="14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целевой статьи</w:t>
            </w:r>
          </w:p>
        </w:tc>
        <w:tc>
          <w:tcPr>
            <w:tcW w:w="148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вида расходов</w:t>
            </w: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КОСГУ</w:t>
            </w:r>
          </w:p>
        </w:tc>
        <w:tc>
          <w:tcPr>
            <w:tcW w:w="1828" w:type="dxa"/>
          </w:tcPr>
          <w:p w:rsidR="00376A48" w:rsidRPr="00DF10CA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аналитического показателя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</w:p>
        </w:tc>
        <w:tc>
          <w:tcPr>
            <w:tcW w:w="146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рублях</w:t>
            </w: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валюте</w:t>
            </w:r>
          </w:p>
        </w:tc>
      </w:tr>
      <w:tr w:rsidR="00376A48" w:rsidTr="005C2059">
        <w:tc>
          <w:tcPr>
            <w:tcW w:w="171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7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01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8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82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6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376A48" w:rsidTr="005C2059">
        <w:tc>
          <w:tcPr>
            <w:tcW w:w="171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6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6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коду БК (по коду раздела)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241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8"/>
        <w:gridCol w:w="3074"/>
        <w:gridCol w:w="4602"/>
        <w:gridCol w:w="2202"/>
        <w:gridCol w:w="527"/>
      </w:tblGrid>
      <w:tr w:rsidR="00376A48" w:rsidTr="005C2059">
        <w:trPr>
          <w:trHeight w:val="420"/>
        </w:trPr>
        <w:tc>
          <w:tcPr>
            <w:tcW w:w="3838" w:type="dxa"/>
            <w:vMerge w:val="restart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3074" w:type="dxa"/>
            <w:vMerge w:val="restart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______________ ___________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>(должность)           (подпись)</w:t>
            </w:r>
          </w:p>
        </w:tc>
        <w:tc>
          <w:tcPr>
            <w:tcW w:w="4602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страницы</w:t>
            </w:r>
          </w:p>
          <w:p w:rsidR="00376A48" w:rsidRDefault="00376A48" w:rsidP="005C2059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trHeight w:val="283"/>
        </w:trPr>
        <w:tc>
          <w:tcPr>
            <w:tcW w:w="3838" w:type="dxa"/>
            <w:vMerge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финоргана</w:t>
            </w:r>
            <w:proofErr w:type="spellEnd"/>
          </w:p>
        </w:tc>
        <w:tc>
          <w:tcPr>
            <w:tcW w:w="3074" w:type="dxa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3074" w:type="dxa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______________ 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>(должность)           (подпись)</w:t>
            </w: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    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               (телефон)</w:t>
            </w: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«_____» _____________20___г.</w:t>
            </w:r>
          </w:p>
        </w:tc>
        <w:tc>
          <w:tcPr>
            <w:tcW w:w="307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7A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757A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>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расходов предусмотрен для дополнительной детализации расходов бюджета</w:t>
      </w:r>
    </w:p>
    <w:p w:rsidR="00376A48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6A48" w:rsidRDefault="00376A48" w:rsidP="00376A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6"/>
        <w:tblpPr w:leftFromText="180" w:rightFromText="180" w:vertAnchor="page" w:horzAnchor="page" w:tblpX="11773" w:tblpY="871"/>
        <w:tblW w:w="0" w:type="auto"/>
        <w:tblLook w:val="04A0"/>
      </w:tblPr>
      <w:tblGrid>
        <w:gridCol w:w="3535"/>
      </w:tblGrid>
      <w:tr w:rsidR="00376A48" w:rsidTr="005C2059">
        <w:trPr>
          <w:trHeight w:val="108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Приложение № 2</w:t>
            </w:r>
            <w:r w:rsidRPr="00401DA9">
              <w:rPr>
                <w:rFonts w:ascii="Times New Roman" w:hAnsi="Times New Roman" w:cs="Times New Roman"/>
                <w:szCs w:val="20"/>
              </w:rPr>
              <w:t xml:space="preserve"> к Порядку составления, утверждения и ведения бюджетных смет бюджетных учреждений, от </w:t>
            </w:r>
            <w:r>
              <w:rPr>
                <w:rFonts w:ascii="Times New Roman" w:hAnsi="Times New Roman" w:cs="Times New Roman"/>
                <w:szCs w:val="20"/>
              </w:rPr>
              <w:t>01.07.</w:t>
            </w:r>
            <w:r w:rsidRPr="00401DA9">
              <w:rPr>
                <w:rFonts w:ascii="Times New Roman" w:hAnsi="Times New Roman" w:cs="Times New Roman"/>
                <w:szCs w:val="20"/>
              </w:rPr>
              <w:t>2020 года №</w:t>
            </w:r>
            <w:r>
              <w:rPr>
                <w:rFonts w:ascii="Times New Roman" w:hAnsi="Times New Roman" w:cs="Times New Roman"/>
                <w:szCs w:val="20"/>
              </w:rPr>
              <w:t>75</w:t>
            </w: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horzAnchor="page" w:tblpX="11608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376A48" w:rsidRPr="00401DA9" w:rsidTr="005C2059">
        <w:trPr>
          <w:trHeight w:val="43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76A48" w:rsidRPr="00401DA9" w:rsidTr="005C2059">
        <w:trPr>
          <w:trHeight w:val="12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76A48" w:rsidRPr="00401DA9" w:rsidTr="005C2059">
        <w:trPr>
          <w:trHeight w:val="43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наименование должностного лица, утверждающего бюджетную смету;</w:t>
            </w:r>
          </w:p>
        </w:tc>
      </w:tr>
      <w:tr w:rsidR="00376A48" w:rsidRPr="00401DA9" w:rsidTr="005C2059">
        <w:trPr>
          <w:trHeight w:val="25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376A48" w:rsidRPr="00401DA9" w:rsidTr="005C2059">
        <w:trPr>
          <w:trHeight w:val="195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   ___________________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подпись)        (расшифровка подписи)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«____»  ___________  20___г.</w:t>
            </w: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page" w:horzAnchor="page" w:tblpX="12028" w:tblpY="5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851"/>
      </w:tblGrid>
      <w:tr w:rsidR="00376A48" w:rsidRPr="00066B51" w:rsidTr="005C2059">
        <w:trPr>
          <w:trHeight w:val="131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КОДЫ</w:t>
            </w:r>
          </w:p>
        </w:tc>
      </w:tr>
      <w:tr w:rsidR="00376A48" w:rsidRPr="00066B51" w:rsidTr="005C2059">
        <w:trPr>
          <w:trHeight w:val="206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Форма по ОКУД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0501014</w:t>
            </w:r>
          </w:p>
        </w:tc>
      </w:tr>
      <w:tr w:rsidR="00376A48" w:rsidRPr="00066B51" w:rsidTr="005C2059">
        <w:trPr>
          <w:trHeight w:val="12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98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258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Перечню (Реестру)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3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Перечню (Реестру)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9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25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ОКАТО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4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383</w:t>
            </w:r>
          </w:p>
        </w:tc>
      </w:tr>
      <w:tr w:rsidR="00376A48" w:rsidRPr="00066B51" w:rsidTr="005C2059">
        <w:trPr>
          <w:trHeight w:val="20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Pr="00066B51" w:rsidRDefault="00376A48" w:rsidP="00376A48"/>
    <w:p w:rsidR="00376A48" w:rsidRPr="00066B51" w:rsidRDefault="00376A48" w:rsidP="00376A48"/>
    <w:p w:rsidR="00376A48" w:rsidRDefault="00376A48" w:rsidP="00376A48"/>
    <w:p w:rsidR="00376A48" w:rsidRDefault="00376A48" w:rsidP="00376A48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БЮДЖЕТНОЙ СМЕТЫ НА 20___ ГОД</w:t>
      </w:r>
    </w:p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от «____»______________20____ г.</w:t>
      </w:r>
    </w:p>
    <w:tbl>
      <w:tblPr>
        <w:tblStyle w:val="a6"/>
        <w:tblpPr w:leftFromText="180" w:rightFromText="180" w:vertAnchor="page" w:horzAnchor="margin" w:tblpY="6466"/>
        <w:tblW w:w="0" w:type="auto"/>
        <w:tblLook w:val="04A0"/>
      </w:tblPr>
      <w:tblGrid>
        <w:gridCol w:w="5403"/>
        <w:gridCol w:w="5620"/>
      </w:tblGrid>
      <w:tr w:rsidR="00376A48" w:rsidTr="005C2059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Получатель бюджетных средств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Распорядитель бюджетных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распорядитель бюджетных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trHeight w:val="406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715"/>
        <w:gridCol w:w="952"/>
        <w:gridCol w:w="1026"/>
        <w:gridCol w:w="951"/>
        <w:gridCol w:w="993"/>
        <w:gridCol w:w="1275"/>
        <w:gridCol w:w="1134"/>
        <w:gridCol w:w="1560"/>
        <w:gridCol w:w="1559"/>
        <w:gridCol w:w="1276"/>
        <w:gridCol w:w="1275"/>
        <w:gridCol w:w="1637"/>
      </w:tblGrid>
      <w:tr w:rsidR="00376A48" w:rsidTr="005C2059">
        <w:tc>
          <w:tcPr>
            <w:tcW w:w="1715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952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6939" w:type="dxa"/>
            <w:gridSpan w:val="6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Утверждено на очередной финансовый год</w:t>
            </w:r>
          </w:p>
        </w:tc>
        <w:tc>
          <w:tcPr>
            <w:tcW w:w="2551" w:type="dxa"/>
            <w:gridSpan w:val="2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Обязательства</w:t>
            </w:r>
          </w:p>
        </w:tc>
        <w:tc>
          <w:tcPr>
            <w:tcW w:w="1637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Сумма, всего (гр.10+гр.11)</w:t>
            </w:r>
          </w:p>
        </w:tc>
      </w:tr>
      <w:tr w:rsidR="00376A48" w:rsidTr="005C2059">
        <w:tc>
          <w:tcPr>
            <w:tcW w:w="1715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раздела</w:t>
            </w:r>
          </w:p>
        </w:tc>
        <w:tc>
          <w:tcPr>
            <w:tcW w:w="951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подраздела</w:t>
            </w:r>
          </w:p>
        </w:tc>
        <w:tc>
          <w:tcPr>
            <w:tcW w:w="99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целевой статьи</w:t>
            </w: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вида расходов</w:t>
            </w:r>
          </w:p>
        </w:tc>
        <w:tc>
          <w:tcPr>
            <w:tcW w:w="1134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КОСГУ</w:t>
            </w:r>
          </w:p>
        </w:tc>
        <w:tc>
          <w:tcPr>
            <w:tcW w:w="1560" w:type="dxa"/>
          </w:tcPr>
          <w:p w:rsidR="00376A48" w:rsidRPr="00DF10CA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аналитического показателя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</w:p>
        </w:tc>
        <w:tc>
          <w:tcPr>
            <w:tcW w:w="1559" w:type="dxa"/>
            <w:vMerge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действующие</w:t>
            </w: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принимаемы</w:t>
            </w:r>
          </w:p>
        </w:tc>
        <w:tc>
          <w:tcPr>
            <w:tcW w:w="1637" w:type="dxa"/>
            <w:vMerge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52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2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51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134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76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376A48" w:rsidTr="005C2059">
        <w:tc>
          <w:tcPr>
            <w:tcW w:w="171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5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2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715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коду БК (по коду раздела)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116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8"/>
        <w:gridCol w:w="3074"/>
        <w:gridCol w:w="4602"/>
        <w:gridCol w:w="2202"/>
        <w:gridCol w:w="527"/>
      </w:tblGrid>
      <w:tr w:rsidR="00376A48" w:rsidTr="005C2059">
        <w:trPr>
          <w:trHeight w:val="420"/>
        </w:trPr>
        <w:tc>
          <w:tcPr>
            <w:tcW w:w="3838" w:type="dxa"/>
            <w:vMerge w:val="restart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3074" w:type="dxa"/>
            <w:vMerge w:val="restart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______________ ___________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>(должность)           (подпись)</w:t>
            </w:r>
          </w:p>
        </w:tc>
        <w:tc>
          <w:tcPr>
            <w:tcW w:w="4602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страницы</w:t>
            </w:r>
          </w:p>
          <w:p w:rsidR="00376A48" w:rsidRDefault="00376A48" w:rsidP="005C2059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trHeight w:val="283"/>
        </w:trPr>
        <w:tc>
          <w:tcPr>
            <w:tcW w:w="3838" w:type="dxa"/>
            <w:vMerge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финоргана</w:t>
            </w:r>
            <w:proofErr w:type="spellEnd"/>
          </w:p>
        </w:tc>
        <w:tc>
          <w:tcPr>
            <w:tcW w:w="3074" w:type="dxa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3074" w:type="dxa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______________ 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>(должность)           (подпись)</w:t>
            </w: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    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               (телефон)</w:t>
            </w: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«_____» _____________20___г.</w:t>
            </w:r>
          </w:p>
        </w:tc>
        <w:tc>
          <w:tcPr>
            <w:tcW w:w="307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7A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757A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>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расходов предусмотрен для дополнительной детализации расходов бюджета</w:t>
      </w:r>
    </w:p>
    <w:p w:rsidR="00376A48" w:rsidRPr="003757AE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6A48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6A48" w:rsidRDefault="00376A48" w:rsidP="00376A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tbl>
      <w:tblPr>
        <w:tblStyle w:val="a6"/>
        <w:tblpPr w:leftFromText="180" w:rightFromText="180" w:vertAnchor="page" w:horzAnchor="page" w:tblpX="11773" w:tblpY="871"/>
        <w:tblW w:w="0" w:type="auto"/>
        <w:tblLook w:val="04A0"/>
      </w:tblPr>
      <w:tblGrid>
        <w:gridCol w:w="3535"/>
      </w:tblGrid>
      <w:tr w:rsidR="00376A48" w:rsidTr="005C2059">
        <w:trPr>
          <w:trHeight w:val="1082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Приложение № 3</w:t>
            </w:r>
            <w:r w:rsidRPr="00401DA9">
              <w:rPr>
                <w:rFonts w:ascii="Times New Roman" w:hAnsi="Times New Roman" w:cs="Times New Roman"/>
                <w:szCs w:val="20"/>
              </w:rPr>
              <w:t xml:space="preserve"> к Порядку составления, утверждения и ведения бюджетных смет бюджетных учреждений, от </w:t>
            </w:r>
            <w:r>
              <w:rPr>
                <w:rFonts w:ascii="Times New Roman" w:hAnsi="Times New Roman" w:cs="Times New Roman"/>
                <w:szCs w:val="20"/>
              </w:rPr>
              <w:t>01.07.</w:t>
            </w:r>
            <w:r w:rsidRPr="00401DA9">
              <w:rPr>
                <w:rFonts w:ascii="Times New Roman" w:hAnsi="Times New Roman" w:cs="Times New Roman"/>
                <w:szCs w:val="20"/>
              </w:rPr>
              <w:t>2020 года №</w:t>
            </w:r>
            <w:r>
              <w:rPr>
                <w:rFonts w:ascii="Times New Roman" w:hAnsi="Times New Roman" w:cs="Times New Roman"/>
                <w:szCs w:val="20"/>
              </w:rPr>
              <w:t>75</w:t>
            </w: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text" w:horzAnchor="page" w:tblpX="11608" w:tblpY="2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376A48" w:rsidRPr="00401DA9" w:rsidTr="005C2059">
        <w:trPr>
          <w:trHeight w:val="43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376A48" w:rsidRPr="00401DA9" w:rsidTr="005C2059">
        <w:trPr>
          <w:trHeight w:val="12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24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76A48" w:rsidRPr="00401DA9" w:rsidTr="005C2059">
        <w:trPr>
          <w:trHeight w:val="43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наименование должностного лица, утверждающего бюджетную смету;</w:t>
            </w:r>
          </w:p>
        </w:tc>
      </w:tr>
      <w:tr w:rsidR="00376A48" w:rsidRPr="00401DA9" w:rsidTr="005C2059">
        <w:trPr>
          <w:trHeight w:val="251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наименование главного распорядителя (распорядителя) бюджетных средств; учреждения)</w:t>
            </w:r>
          </w:p>
        </w:tc>
      </w:tr>
      <w:tr w:rsidR="00376A48" w:rsidRPr="00401DA9" w:rsidTr="005C2059">
        <w:trPr>
          <w:trHeight w:val="195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_______   ___________________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01DA9">
              <w:rPr>
                <w:rFonts w:ascii="Times New Roman" w:hAnsi="Times New Roman" w:cs="Times New Roman"/>
                <w:sz w:val="18"/>
                <w:szCs w:val="20"/>
              </w:rPr>
              <w:t>подпись)        (расшифровка подписи)</w:t>
            </w:r>
          </w:p>
        </w:tc>
      </w:tr>
      <w:tr w:rsidR="00376A48" w:rsidRPr="00401DA9" w:rsidTr="005C2059">
        <w:trPr>
          <w:trHeight w:val="447"/>
        </w:trPr>
        <w:tc>
          <w:tcPr>
            <w:tcW w:w="3816" w:type="dxa"/>
          </w:tcPr>
          <w:p w:rsidR="00376A48" w:rsidRPr="00401DA9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1DA9">
              <w:rPr>
                <w:rFonts w:ascii="Times New Roman" w:hAnsi="Times New Roman" w:cs="Times New Roman"/>
                <w:sz w:val="20"/>
                <w:szCs w:val="20"/>
              </w:rPr>
              <w:t>«____»  ___________  20___г.</w:t>
            </w: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tbl>
      <w:tblPr>
        <w:tblStyle w:val="a6"/>
        <w:tblpPr w:leftFromText="180" w:rightFromText="180" w:vertAnchor="page" w:horzAnchor="page" w:tblpX="12028" w:tblpY="57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9"/>
        <w:gridCol w:w="851"/>
      </w:tblGrid>
      <w:tr w:rsidR="00376A48" w:rsidRPr="00066B51" w:rsidTr="005C2059">
        <w:trPr>
          <w:trHeight w:val="131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КОДЫ</w:t>
            </w:r>
          </w:p>
        </w:tc>
      </w:tr>
      <w:tr w:rsidR="00376A48" w:rsidRPr="00066B51" w:rsidTr="005C2059">
        <w:trPr>
          <w:trHeight w:val="206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Форма по ОКУД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0501013</w:t>
            </w:r>
          </w:p>
        </w:tc>
      </w:tr>
      <w:tr w:rsidR="00376A48" w:rsidRPr="00066B51" w:rsidTr="005C2059">
        <w:trPr>
          <w:trHeight w:val="12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98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ОКПО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258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Перечню (Реестру)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3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Перечню (Реестру)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9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253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ОКАТО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A48" w:rsidRPr="00066B51" w:rsidTr="005C2059">
        <w:trPr>
          <w:trHeight w:val="14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383</w:t>
            </w:r>
          </w:p>
        </w:tc>
      </w:tr>
      <w:tr w:rsidR="00376A48" w:rsidRPr="00066B51" w:rsidTr="005C2059">
        <w:trPr>
          <w:trHeight w:val="204"/>
        </w:trPr>
        <w:tc>
          <w:tcPr>
            <w:tcW w:w="2019" w:type="dxa"/>
            <w:tcBorders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right"/>
              <w:rPr>
                <w:rFonts w:ascii="Times New Roman" w:hAnsi="Times New Roman" w:cs="Times New Roman"/>
                <w:sz w:val="18"/>
              </w:rPr>
            </w:pPr>
            <w:r w:rsidRPr="00066B51">
              <w:rPr>
                <w:rFonts w:ascii="Times New Roman" w:hAnsi="Times New Roman" w:cs="Times New Roman"/>
                <w:sz w:val="18"/>
              </w:rPr>
              <w:t>по ОКВ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Pr="00066B51" w:rsidRDefault="00376A48" w:rsidP="005C2059">
            <w:pPr>
              <w:pStyle w:val="a7"/>
              <w:tabs>
                <w:tab w:val="left" w:pos="426"/>
              </w:tabs>
              <w:spacing w:line="0" w:lineRule="atLea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376A48" w:rsidRDefault="00376A48" w:rsidP="00376A48">
      <w:pPr>
        <w:pStyle w:val="a7"/>
        <w:tabs>
          <w:tab w:val="left" w:pos="426"/>
        </w:tabs>
        <w:spacing w:after="0" w:line="360" w:lineRule="auto"/>
        <w:ind w:left="1069"/>
        <w:rPr>
          <w:rFonts w:ascii="Times New Roman" w:hAnsi="Times New Roman" w:cs="Times New Roman"/>
          <w:sz w:val="24"/>
        </w:rPr>
      </w:pPr>
    </w:p>
    <w:p w:rsidR="00376A48" w:rsidRPr="00066B51" w:rsidRDefault="00376A48" w:rsidP="00376A48"/>
    <w:p w:rsidR="00376A48" w:rsidRPr="00066B51" w:rsidRDefault="00376A48" w:rsidP="00376A48"/>
    <w:p w:rsidR="00376A48" w:rsidRDefault="00376A48" w:rsidP="00376A48"/>
    <w:p w:rsidR="00376A48" w:rsidRDefault="00376A48" w:rsidP="00376A48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ИЗМЕНЕНИЕ №ПОКАЗАТЕЛЕЙ БЮДЖЕТНОЙ СМЕТЫ НА 20___ ГОД</w:t>
      </w:r>
    </w:p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от «____»______________20____ г.</w:t>
      </w:r>
    </w:p>
    <w:tbl>
      <w:tblPr>
        <w:tblStyle w:val="a6"/>
        <w:tblpPr w:leftFromText="180" w:rightFromText="180" w:vertAnchor="page" w:horzAnchor="margin" w:tblpY="6466"/>
        <w:tblW w:w="0" w:type="auto"/>
        <w:tblLook w:val="04A0"/>
      </w:tblPr>
      <w:tblGrid>
        <w:gridCol w:w="5403"/>
        <w:gridCol w:w="5620"/>
      </w:tblGrid>
      <w:tr w:rsidR="00376A48" w:rsidTr="005C2059">
        <w:trPr>
          <w:trHeight w:val="290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Получатель бюджетных средств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Распорядитель бюджетных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распорядитель бюджетных средств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trHeight w:val="406"/>
        </w:trPr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бюджета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измерения: руб.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tbl>
      <w:tblPr>
        <w:tblStyle w:val="a6"/>
        <w:tblW w:w="0" w:type="auto"/>
        <w:tblLayout w:type="fixed"/>
        <w:tblLook w:val="04A0"/>
      </w:tblPr>
      <w:tblGrid>
        <w:gridCol w:w="1951"/>
        <w:gridCol w:w="992"/>
        <w:gridCol w:w="1418"/>
        <w:gridCol w:w="1417"/>
        <w:gridCol w:w="1560"/>
        <w:gridCol w:w="1984"/>
        <w:gridCol w:w="1418"/>
        <w:gridCol w:w="1701"/>
        <w:gridCol w:w="1275"/>
        <w:gridCol w:w="1560"/>
        <w:gridCol w:w="77"/>
      </w:tblGrid>
      <w:tr w:rsidR="00376A48" w:rsidTr="005C2059">
        <w:trPr>
          <w:gridAfter w:val="1"/>
          <w:wAfter w:w="77" w:type="dxa"/>
        </w:trPr>
        <w:tc>
          <w:tcPr>
            <w:tcW w:w="1951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строки</w:t>
            </w:r>
          </w:p>
        </w:tc>
        <w:tc>
          <w:tcPr>
            <w:tcW w:w="9498" w:type="dxa"/>
            <w:gridSpan w:val="6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раздела</w:t>
            </w:r>
          </w:p>
        </w:tc>
        <w:tc>
          <w:tcPr>
            <w:tcW w:w="1417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подраздела</w:t>
            </w: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целевой статьи</w:t>
            </w:r>
          </w:p>
        </w:tc>
        <w:tc>
          <w:tcPr>
            <w:tcW w:w="1984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вида расходов</w:t>
            </w: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КОСГУ</w:t>
            </w:r>
          </w:p>
        </w:tc>
        <w:tc>
          <w:tcPr>
            <w:tcW w:w="1701" w:type="dxa"/>
          </w:tcPr>
          <w:p w:rsidR="00376A48" w:rsidRPr="00DF10CA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код аналитического показателя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&gt;</w:t>
            </w: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рублях</w:t>
            </w: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валюте</w:t>
            </w: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2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4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77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по коду БК (по коду раздела)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c>
          <w:tcPr>
            <w:tcW w:w="107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gridSpan w:val="2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8"/>
        <w:gridCol w:w="3074"/>
        <w:gridCol w:w="4602"/>
        <w:gridCol w:w="2202"/>
        <w:gridCol w:w="527"/>
      </w:tblGrid>
      <w:tr w:rsidR="00376A48" w:rsidTr="005C2059">
        <w:trPr>
          <w:trHeight w:val="420"/>
        </w:trPr>
        <w:tc>
          <w:tcPr>
            <w:tcW w:w="3838" w:type="dxa"/>
            <w:vMerge w:val="restart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Руководитель учреждения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3074" w:type="dxa"/>
            <w:vMerge w:val="restart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______________ ___________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>(должность)           (подпись)</w:t>
            </w:r>
          </w:p>
        </w:tc>
        <w:tc>
          <w:tcPr>
            <w:tcW w:w="4602" w:type="dxa"/>
            <w:vMerge w:val="restart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 страницы</w:t>
            </w:r>
          </w:p>
          <w:p w:rsidR="00376A48" w:rsidRDefault="00376A48" w:rsidP="005C2059">
            <w:pPr>
              <w:tabs>
                <w:tab w:val="left" w:pos="5610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 страниц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trHeight w:val="283"/>
        </w:trPr>
        <w:tc>
          <w:tcPr>
            <w:tcW w:w="3838" w:type="dxa"/>
            <w:vMerge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vMerge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2" w:type="dxa"/>
            <w:vMerge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  <w:vMerge/>
            <w:tcBorders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финоргана</w:t>
            </w:r>
            <w:proofErr w:type="spellEnd"/>
          </w:p>
        </w:tc>
        <w:tc>
          <w:tcPr>
            <w:tcW w:w="3074" w:type="dxa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 xml:space="preserve"> (подпись)</w:t>
            </w: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</w:t>
            </w: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Исполнитель </w:t>
            </w:r>
          </w:p>
        </w:tc>
        <w:tc>
          <w:tcPr>
            <w:tcW w:w="3074" w:type="dxa"/>
          </w:tcPr>
          <w:p w:rsidR="00376A48" w:rsidRPr="006C350E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</w:rPr>
            </w:pPr>
            <w:r w:rsidRPr="006C350E">
              <w:rPr>
                <w:rFonts w:ascii="Times New Roman" w:hAnsi="Times New Roman" w:cs="Times New Roman"/>
              </w:rPr>
              <w:t>______________ 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6C350E">
              <w:rPr>
                <w:rFonts w:ascii="Times New Roman" w:hAnsi="Times New Roman" w:cs="Times New Roman"/>
                <w:sz w:val="18"/>
                <w:szCs w:val="18"/>
              </w:rPr>
              <w:t>(должность)           (подпись)</w:t>
            </w: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    ___________</w:t>
            </w:r>
          </w:p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(расшифровка подписи)               (телефон)</w:t>
            </w: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376A48" w:rsidTr="005C2059">
        <w:trPr>
          <w:gridAfter w:val="1"/>
          <w:wAfter w:w="527" w:type="dxa"/>
        </w:trPr>
        <w:tc>
          <w:tcPr>
            <w:tcW w:w="3838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«_____» _____________20___г.</w:t>
            </w:r>
          </w:p>
        </w:tc>
        <w:tc>
          <w:tcPr>
            <w:tcW w:w="3074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2" w:type="dxa"/>
          </w:tcPr>
          <w:p w:rsidR="00376A48" w:rsidRDefault="00376A48" w:rsidP="005C2059">
            <w:pPr>
              <w:tabs>
                <w:tab w:val="left" w:pos="561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76A48" w:rsidRDefault="00376A48" w:rsidP="00376A48">
      <w:pPr>
        <w:tabs>
          <w:tab w:val="left" w:pos="561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376A48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7AE">
        <w:rPr>
          <w:rFonts w:ascii="Times New Roman" w:hAnsi="Times New Roman" w:cs="Times New Roman"/>
          <w:sz w:val="18"/>
          <w:szCs w:val="18"/>
        </w:rPr>
        <w:t>&lt;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3757AE">
        <w:rPr>
          <w:rFonts w:ascii="Times New Roman" w:hAnsi="Times New Roman" w:cs="Times New Roman"/>
          <w:sz w:val="18"/>
          <w:szCs w:val="18"/>
        </w:rPr>
        <w:t>&gt;</w:t>
      </w:r>
      <w:r>
        <w:rPr>
          <w:rFonts w:ascii="Times New Roman" w:hAnsi="Times New Roman" w:cs="Times New Roman"/>
          <w:sz w:val="18"/>
          <w:szCs w:val="18"/>
        </w:rPr>
        <w:t>Код аналитического показателя указывается в случае, если порядком составления, ведения и утверждения бюджетных смет, утвержденным главным распорядителем бюджетных средств, указанный код расходов предусмотрен для дополнительной детализации расходов бюджета</w:t>
      </w:r>
    </w:p>
    <w:p w:rsidR="00376A48" w:rsidRPr="003757AE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6A48" w:rsidRPr="003757AE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6A48" w:rsidRPr="003757AE" w:rsidRDefault="00376A48" w:rsidP="00376A48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D14D5" w:rsidRDefault="005D14D5"/>
    <w:sectPr w:rsidR="005D14D5" w:rsidSect="0068684B">
      <w:pgSz w:w="16838" w:h="11906" w:orient="landscape" w:code="9"/>
      <w:pgMar w:top="1701" w:right="567" w:bottom="851" w:left="1134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0EF5"/>
    <w:multiLevelType w:val="hybridMultilevel"/>
    <w:tmpl w:val="9CB08CE6"/>
    <w:lvl w:ilvl="0" w:tplc="1DF00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714EC"/>
    <w:multiLevelType w:val="hybridMultilevel"/>
    <w:tmpl w:val="29BEE74A"/>
    <w:lvl w:ilvl="0" w:tplc="9B98931C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185450"/>
    <w:multiLevelType w:val="hybridMultilevel"/>
    <w:tmpl w:val="2A10F8D8"/>
    <w:lvl w:ilvl="0" w:tplc="14CAD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2B3D94"/>
    <w:multiLevelType w:val="hybridMultilevel"/>
    <w:tmpl w:val="36C6B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7A01DA"/>
    <w:multiLevelType w:val="hybridMultilevel"/>
    <w:tmpl w:val="55DEA222"/>
    <w:lvl w:ilvl="0" w:tplc="031A527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B05D71"/>
    <w:multiLevelType w:val="hybridMultilevel"/>
    <w:tmpl w:val="30602632"/>
    <w:lvl w:ilvl="0" w:tplc="7EE4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1315EE"/>
    <w:multiLevelType w:val="hybridMultilevel"/>
    <w:tmpl w:val="197022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5A0F37E5"/>
    <w:multiLevelType w:val="hybridMultilevel"/>
    <w:tmpl w:val="7BA023D0"/>
    <w:lvl w:ilvl="0" w:tplc="250CAA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526910"/>
    <w:multiLevelType w:val="hybridMultilevel"/>
    <w:tmpl w:val="243A443C"/>
    <w:lvl w:ilvl="0" w:tplc="47E0D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6A48"/>
    <w:rsid w:val="00376A48"/>
    <w:rsid w:val="005D14D5"/>
    <w:rsid w:val="009D7F17"/>
    <w:rsid w:val="00DB679D"/>
    <w:rsid w:val="00F0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48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76A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6A4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376A48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uiPriority w:val="99"/>
    <w:rsid w:val="00376A48"/>
    <w:pPr>
      <w:widowControl w:val="0"/>
      <w:spacing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5">
    <w:name w:val="No Spacing"/>
    <w:uiPriority w:val="1"/>
    <w:qFormat/>
    <w:rsid w:val="00376A48"/>
    <w:pPr>
      <w:spacing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376A48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76A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7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2518</Words>
  <Characters>14358</Characters>
  <Application>Microsoft Office Word</Application>
  <DocSecurity>0</DocSecurity>
  <Lines>119</Lines>
  <Paragraphs>33</Paragraphs>
  <ScaleCrop>false</ScaleCrop>
  <Company>Microsoft</Company>
  <LinksUpToDate>false</LinksUpToDate>
  <CharactersWithSpaces>16843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2020-07-09T07:48:00Z</dcterms:created>
  <dcterms:modified xsi:type="dcterms:W3CDTF">2020-07-09T07:50:00Z</dcterms:modified>
</cp:coreProperties>
</file>